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北京市</w:t>
      </w: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区住房和城乡建设委员会</w:t>
      </w: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北京市</w:t>
      </w:r>
      <w:r>
        <w:rPr>
          <w:rFonts w:hint="eastAsia" w:ascii="仿宋_GB2312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eastAsia="zh-CN"/>
        </w:rPr>
        <w:t>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房和城乡</w:t>
      </w:r>
      <w:r>
        <w:rPr>
          <w:rFonts w:hint="eastAsia" w:ascii="仿宋_GB2312" w:eastAsia="仿宋_GB2312"/>
          <w:sz w:val="32"/>
          <w:szCs w:val="32"/>
          <w:lang w:eastAsia="zh-CN"/>
        </w:rPr>
        <w:t>建设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委员会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检查依据为《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商品房销售管理办法</w:t>
      </w:r>
      <w:r>
        <w:rPr>
          <w:rFonts w:hint="eastAsia" w:ascii="仿宋_GB2312" w:hAnsi="黑体" w:eastAsia="仿宋_GB2312"/>
          <w:sz w:val="32"/>
          <w:szCs w:val="32"/>
        </w:rPr>
        <w:t>》等法律法规。开展时间为202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销售现场检查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在我区有在售项目的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10家开发企业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对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10家</w:t>
      </w:r>
      <w:r>
        <w:rPr>
          <w:rFonts w:hint="eastAsia" w:ascii="仿宋_GB2312" w:hAnsi="黑体" w:eastAsia="仿宋_GB2312"/>
          <w:sz w:val="32"/>
          <w:szCs w:val="32"/>
        </w:rPr>
        <w:t>单位实施执法检查，检查比例为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检查项目见行政检查单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  <w:lang w:eastAsia="zh-CN"/>
        </w:rPr>
        <w:t>北京市门头沟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住房和城乡建设委员会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1月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884AE1"/>
    <w:multiLevelType w:val="singleLevel"/>
    <w:tmpl w:val="0F884A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MGVjNGNhYzU0NDJmNGEwMmEyMDg1MjllZDNmYjMifQ=="/>
  </w:docVars>
  <w:rsids>
    <w:rsidRoot w:val="3CE14FA7"/>
    <w:rsid w:val="01241C94"/>
    <w:rsid w:val="08D26354"/>
    <w:rsid w:val="0DBA32AE"/>
    <w:rsid w:val="1A6E74A5"/>
    <w:rsid w:val="22DE44FA"/>
    <w:rsid w:val="3B9C1D38"/>
    <w:rsid w:val="3CE14FA7"/>
    <w:rsid w:val="3D4A5183"/>
    <w:rsid w:val="3DFEDBBD"/>
    <w:rsid w:val="3F6362F7"/>
    <w:rsid w:val="46FF4079"/>
    <w:rsid w:val="52F56506"/>
    <w:rsid w:val="5DEB8FDC"/>
    <w:rsid w:val="5F521057"/>
    <w:rsid w:val="655671C5"/>
    <w:rsid w:val="67021C73"/>
    <w:rsid w:val="6C397371"/>
    <w:rsid w:val="76F729C3"/>
    <w:rsid w:val="771F18DD"/>
    <w:rsid w:val="7DC9F031"/>
    <w:rsid w:val="E7FD7A40"/>
    <w:rsid w:val="FFFF9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182</Words>
  <Characters>201</Characters>
  <Lines>0</Lines>
  <Paragraphs>0</Paragraphs>
  <TotalTime>20</TotalTime>
  <ScaleCrop>false</ScaleCrop>
  <LinksUpToDate>false</LinksUpToDate>
  <CharactersWithSpaces>258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2023-02-03T07:54:00Z</dcterms:created>
  <dc:creator>user</dc:creator>
  <cp:lastModifiedBy>sugon</cp:lastModifiedBy>
  <dcterms:modified xsi:type="dcterms:W3CDTF">2024-01-22T17:01:43Z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A6DCEAD29BB548F8A4E11CB9919B4C61_12</vt:lpwstr>
  </property>
</Properties>
</file>